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48" w:rsidRPr="00C65BAB" w:rsidRDefault="009434F6" w:rsidP="009434F6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C65BAB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吉安鄉公墓</w:t>
      </w:r>
      <w:r w:rsidRPr="00C65BA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</w:t>
      </w:r>
      <w:proofErr w:type="gramStart"/>
      <w:r w:rsidRPr="00C65BAB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墓基修繕</w:t>
      </w:r>
      <w:proofErr w:type="gramEnd"/>
      <w:r w:rsidRPr="00C65BAB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 </w:t>
      </w:r>
      <w:r w:rsidRPr="00C65BAB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申請</w:t>
      </w:r>
      <w:r w:rsidR="00C65BAB" w:rsidRPr="00C65BAB">
        <w:rPr>
          <w:rFonts w:ascii="標楷體" w:eastAsia="標楷體" w:hAnsi="標楷體" w:hint="eastAsia"/>
          <w:color w:val="000000" w:themeColor="text1"/>
          <w:sz w:val="44"/>
          <w:szCs w:val="44"/>
        </w:rPr>
        <w:t>須知</w:t>
      </w:r>
    </w:p>
    <w:p w:rsidR="009434F6" w:rsidRPr="00C65BAB" w:rsidRDefault="009434F6" w:rsidP="009434F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墓基修繕</w:t>
      </w:r>
      <w:proofErr w:type="gramEnd"/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應備文件</w:t>
      </w:r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65BAB" w:rsidRPr="00C65BAB" w:rsidRDefault="00C65BAB" w:rsidP="00C65BAB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C65BAB">
        <w:rPr>
          <w:rFonts w:ascii="標楷體" w:eastAsia="標楷體" w:hAnsi="標楷體" w:hint="eastAsia"/>
          <w:color w:val="000000" w:themeColor="text1"/>
          <w:sz w:val="30"/>
          <w:szCs w:val="30"/>
        </w:rPr>
        <w:t>1.□　申請人身分證、印章。</w:t>
      </w:r>
    </w:p>
    <w:p w:rsidR="00C65BAB" w:rsidRPr="00C65BAB" w:rsidRDefault="00C65BAB" w:rsidP="00C65BAB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C65BAB">
        <w:rPr>
          <w:rFonts w:ascii="標楷體" w:eastAsia="標楷體" w:hAnsi="標楷體" w:hint="eastAsia"/>
          <w:color w:val="000000" w:themeColor="text1"/>
          <w:sz w:val="30"/>
          <w:szCs w:val="30"/>
        </w:rPr>
        <w:t>2.□　除戶謄本正本。</w:t>
      </w:r>
    </w:p>
    <w:p w:rsidR="00C65BAB" w:rsidRPr="00C65BAB" w:rsidRDefault="00C65BAB" w:rsidP="00C65BAB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C65BAB">
        <w:rPr>
          <w:rFonts w:ascii="標楷體" w:eastAsia="標楷體" w:hAnsi="標楷體" w:hint="eastAsia"/>
          <w:color w:val="000000" w:themeColor="text1"/>
          <w:sz w:val="30"/>
          <w:szCs w:val="30"/>
        </w:rPr>
        <w:t>3.□　申請人與亡者關係證明文件（戶口名簿、除戶謄本等）。</w:t>
      </w:r>
    </w:p>
    <w:p w:rsidR="00C65BAB" w:rsidRPr="00C65BAB" w:rsidRDefault="00C65BAB" w:rsidP="00C65BAB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C65BAB">
        <w:rPr>
          <w:rFonts w:ascii="標楷體" w:eastAsia="標楷體" w:hAnsi="標楷體" w:hint="eastAsia"/>
          <w:color w:val="000000" w:themeColor="text1"/>
          <w:sz w:val="30"/>
          <w:szCs w:val="30"/>
        </w:rPr>
        <w:t>4.□　施工前中</w:t>
      </w:r>
      <w:proofErr w:type="gramStart"/>
      <w:r w:rsidRPr="00C65BAB">
        <w:rPr>
          <w:rFonts w:ascii="標楷體" w:eastAsia="標楷體" w:hAnsi="標楷體" w:hint="eastAsia"/>
          <w:color w:val="000000" w:themeColor="text1"/>
          <w:sz w:val="30"/>
          <w:szCs w:val="30"/>
        </w:rPr>
        <w:t>後墓基</w:t>
      </w:r>
      <w:proofErr w:type="gramEnd"/>
      <w:r w:rsidRPr="00C65BAB">
        <w:rPr>
          <w:rFonts w:ascii="標楷體" w:eastAsia="標楷體" w:hAnsi="標楷體" w:hint="eastAsia"/>
          <w:color w:val="000000" w:themeColor="text1"/>
          <w:sz w:val="30"/>
          <w:szCs w:val="30"/>
        </w:rPr>
        <w:t>全景、墓碑、墳墓全景照片各1張。</w:t>
      </w:r>
    </w:p>
    <w:p w:rsidR="00C65BAB" w:rsidRPr="0004542D" w:rsidRDefault="00C65BAB" w:rsidP="0004542D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C65BAB">
        <w:rPr>
          <w:rFonts w:ascii="標楷體" w:eastAsia="標楷體" w:hAnsi="標楷體" w:hint="eastAsia"/>
          <w:color w:val="000000" w:themeColor="text1"/>
          <w:sz w:val="30"/>
          <w:szCs w:val="30"/>
        </w:rPr>
        <w:t>5.□　由他人代辦需附委託書及雙方身份證。</w:t>
      </w:r>
    </w:p>
    <w:p w:rsidR="00C65BAB" w:rsidRDefault="00C65BAB" w:rsidP="009434F6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434F6" w:rsidRPr="00C65BAB" w:rsidRDefault="009434F6" w:rsidP="009434F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申請程序：</w:t>
      </w:r>
      <w:r w:rsidRPr="00C65BA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修繕</w:t>
      </w:r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前7天，於上班時段，</w:t>
      </w:r>
      <w:proofErr w:type="gramStart"/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向殯葬管理所申請。</w:t>
      </w:r>
    </w:p>
    <w:p w:rsidR="009434F6" w:rsidRPr="00C65BAB" w:rsidRDefault="009434F6" w:rsidP="009434F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申請</w:t>
      </w: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規費</w:t>
      </w:r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C65BA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無</w:t>
      </w:r>
    </w:p>
    <w:p w:rsidR="0004542D" w:rsidRDefault="0004542D" w:rsidP="0004542D">
      <w:pPr>
        <w:spacing w:line="40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9434F6" w:rsidRPr="00C65BAB" w:rsidRDefault="009434F6" w:rsidP="0004542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殯葬業務洽詢電話</w:t>
      </w:r>
    </w:p>
    <w:p w:rsidR="009434F6" w:rsidRPr="00C65BAB" w:rsidRDefault="009434F6" w:rsidP="0004542D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吉安鄉殯葬管理所　 03-8523126分機1</w:t>
      </w:r>
      <w:r w:rsidR="00926CDE" w:rsidRPr="00C65BA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2D0DCC" w:rsidRPr="00C65BA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26CDE" w:rsidRPr="00C65BA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-11</w:t>
      </w:r>
      <w:r w:rsidR="000454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</w:p>
    <w:p w:rsidR="009434F6" w:rsidRPr="00C65BAB" w:rsidRDefault="009434F6" w:rsidP="0004542D">
      <w:pPr>
        <w:spacing w:line="400" w:lineRule="exact"/>
        <w:rPr>
          <w:rFonts w:ascii="標楷體" w:eastAsia="標楷體" w:hAnsi="標楷體"/>
          <w:b/>
          <w:color w:val="000000" w:themeColor="text1"/>
          <w:spacing w:val="-2"/>
          <w:sz w:val="28"/>
          <w:szCs w:val="28"/>
        </w:rPr>
      </w:pPr>
      <w:r w:rsidRPr="00C65BAB">
        <w:rPr>
          <w:rFonts w:ascii="標楷體" w:eastAsia="標楷體" w:hAnsi="標楷體" w:hint="eastAsia"/>
          <w:b/>
          <w:color w:val="000000" w:themeColor="text1"/>
          <w:spacing w:val="-2"/>
          <w:sz w:val="28"/>
          <w:szCs w:val="28"/>
        </w:rPr>
        <w:t>吉安鄉公所政風檢舉專線：03-85</w:t>
      </w:r>
      <w:r w:rsidR="000E0B25" w:rsidRPr="00C65BAB">
        <w:rPr>
          <w:rFonts w:ascii="標楷體" w:eastAsia="標楷體" w:hAnsi="標楷體" w:hint="eastAsia"/>
          <w:b/>
          <w:color w:val="000000" w:themeColor="text1"/>
          <w:spacing w:val="-2"/>
          <w:sz w:val="28"/>
          <w:szCs w:val="28"/>
        </w:rPr>
        <w:t>23126</w:t>
      </w:r>
      <w:r w:rsidR="000E0B25" w:rsidRPr="00C65BAB">
        <w:rPr>
          <w:rFonts w:ascii="標楷體" w:eastAsia="標楷體" w:hAnsi="標楷體" w:hint="eastAsia"/>
          <w:b/>
          <w:color w:val="000000" w:themeColor="text1"/>
          <w:spacing w:val="-2"/>
          <w:sz w:val="28"/>
          <w:szCs w:val="28"/>
          <w:lang w:eastAsia="zh-HK"/>
        </w:rPr>
        <w:t>分機210</w:t>
      </w:r>
    </w:p>
    <w:p w:rsidR="009434F6" w:rsidRPr="00C65BAB" w:rsidRDefault="0004542D" w:rsidP="009434F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47.15pt;margin-top:21.85pt;width:580.4pt;height:4.45pt;z-index:251658240;mso-position-vertical:absolute" o:connectortype="straight" strokeweight="1.5pt">
            <v:stroke dashstyle="dash"/>
          </v:shape>
        </w:pict>
      </w:r>
    </w:p>
    <w:p w:rsidR="009434F6" w:rsidRPr="00C65BAB" w:rsidRDefault="009434F6" w:rsidP="009434F6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C65BAB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吉安鄉公墓</w:t>
      </w:r>
      <w:r w:rsidRPr="00C65BA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</w:t>
      </w:r>
      <w:proofErr w:type="gramStart"/>
      <w:r w:rsidRPr="00C65BAB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墓基起掘</w:t>
      </w:r>
      <w:proofErr w:type="gramEnd"/>
      <w:r w:rsidR="000E0B25" w:rsidRPr="00C65BAB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證</w:t>
      </w:r>
      <w:r w:rsidR="00926CDE" w:rsidRPr="00C65BAB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明</w:t>
      </w:r>
      <w:r w:rsidRPr="00C65BAB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 </w:t>
      </w:r>
      <w:r w:rsidRPr="00C65BAB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申請</w:t>
      </w:r>
    </w:p>
    <w:p w:rsidR="009434F6" w:rsidRPr="00C65BAB" w:rsidRDefault="009434F6" w:rsidP="009434F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proofErr w:type="gramStart"/>
      <w:r w:rsidRPr="00C65BA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墓基</w:t>
      </w:r>
      <w:r w:rsidR="00F202B8" w:rsidRPr="00C65BA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起掘</w:t>
      </w: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應</w:t>
      </w:r>
      <w:proofErr w:type="gramEnd"/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備文件</w:t>
      </w:r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434F6" w:rsidRPr="0004542D" w:rsidRDefault="0004542D" w:rsidP="0004542D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1.</w:t>
      </w:r>
      <w:r w:rsidR="009434F6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>□　申請人身分證、印章</w:t>
      </w:r>
    </w:p>
    <w:p w:rsidR="009434F6" w:rsidRPr="0004542D" w:rsidRDefault="0004542D" w:rsidP="0004542D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2.</w:t>
      </w:r>
      <w:r w:rsidR="009434F6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>□　亡者除戶謄本</w:t>
      </w:r>
    </w:p>
    <w:p w:rsidR="00F202B8" w:rsidRPr="0004542D" w:rsidRDefault="0004542D" w:rsidP="0004542D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r w:rsidR="00F202B8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>□　申請人與亡者親屬關係證明</w:t>
      </w:r>
    </w:p>
    <w:p w:rsidR="009434F6" w:rsidRPr="0004542D" w:rsidRDefault="0004542D" w:rsidP="0004542D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4.</w:t>
      </w:r>
      <w:r w:rsidR="009434F6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□　</w:t>
      </w:r>
      <w:proofErr w:type="gramStart"/>
      <w:r w:rsidR="009434F6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>起掘墓基</w:t>
      </w:r>
      <w:proofErr w:type="gramEnd"/>
      <w:r w:rsidR="009434F6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>全景、墓碑、墳墓全景相片各1張</w:t>
      </w:r>
    </w:p>
    <w:p w:rsidR="009434F6" w:rsidRPr="0004542D" w:rsidRDefault="0004542D" w:rsidP="0004542D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5.</w:t>
      </w:r>
      <w:r w:rsidR="009434F6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>□　委任書、受任人身分證</w:t>
      </w:r>
    </w:p>
    <w:p w:rsidR="0046372E" w:rsidRPr="0004542D" w:rsidRDefault="0004542D" w:rsidP="0004542D">
      <w:pPr>
        <w:spacing w:line="560" w:lineRule="exact"/>
        <w:ind w:leftChars="200" w:left="48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6.</w:t>
      </w:r>
      <w:r w:rsidR="00F202B8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>□</w:t>
      </w:r>
      <w:r w:rsidR="00C65BAB" w:rsidRPr="0004542D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　</w:t>
      </w:r>
      <w:r w:rsidR="0046372E" w:rsidRPr="0004542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墳墓所在地非本鄉合法列冊之公墓者，請另檢附墳墓座落之土地登記簿謄本或地籍圖謄本。</w:t>
      </w:r>
    </w:p>
    <w:p w:rsidR="009434F6" w:rsidRPr="00C65BAB" w:rsidRDefault="009434F6" w:rsidP="009434F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申請程序：</w:t>
      </w:r>
      <w:proofErr w:type="gramStart"/>
      <w:r w:rsidR="0046372E" w:rsidRPr="00C65BA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起掘</w:t>
      </w:r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前7天</w:t>
      </w:r>
      <w:proofErr w:type="gramEnd"/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，於上班時段，</w:t>
      </w:r>
      <w:proofErr w:type="gramStart"/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向殯葬管理所申請。</w:t>
      </w:r>
    </w:p>
    <w:p w:rsidR="009434F6" w:rsidRPr="00C65BAB" w:rsidRDefault="009434F6" w:rsidP="009434F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65BA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繳納起掘保證金</w:t>
      </w:r>
      <w:proofErr w:type="gramEnd"/>
      <w:r w:rsidRPr="00C65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C65BA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46372E" w:rsidRPr="00C65BAB">
        <w:rPr>
          <w:rFonts w:ascii="標楷體" w:eastAsia="標楷體" w:hAnsi="標楷體"/>
          <w:color w:val="000000" w:themeColor="text1"/>
          <w:sz w:val="28"/>
          <w:szCs w:val="28"/>
        </w:rPr>
        <w:t>2,000</w:t>
      </w:r>
      <w:r w:rsidR="0046372E" w:rsidRPr="00C65BA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元。（</w:t>
      </w:r>
      <w:proofErr w:type="gramStart"/>
      <w:r w:rsidR="00F202B8" w:rsidRPr="00C65BA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俟起掘完成依規復平</w:t>
      </w:r>
      <w:proofErr w:type="gramEnd"/>
      <w:r w:rsidR="00F202B8" w:rsidRPr="00C65BA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後退還</w:t>
      </w:r>
      <w:r w:rsidR="0046372E" w:rsidRPr="00C65BA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）</w:t>
      </w:r>
    </w:p>
    <w:p w:rsidR="00F202B8" w:rsidRDefault="00F202B8" w:rsidP="009434F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4542D" w:rsidRPr="00C65BAB" w:rsidRDefault="0004542D" w:rsidP="0004542D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color w:val="000000" w:themeColor="text1"/>
          <w:sz w:val="32"/>
          <w:szCs w:val="32"/>
        </w:rPr>
        <w:t>殯葬業務洽詢電話</w:t>
      </w:r>
    </w:p>
    <w:p w:rsidR="0004542D" w:rsidRPr="00C65BAB" w:rsidRDefault="0004542D" w:rsidP="0004542D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65BA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吉安鄉殯葬管理所　 03-8523126分機111-11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</w:p>
    <w:p w:rsidR="0004542D" w:rsidRPr="0004542D" w:rsidRDefault="0004542D" w:rsidP="0004542D">
      <w:pPr>
        <w:spacing w:line="400" w:lineRule="exact"/>
        <w:rPr>
          <w:rFonts w:ascii="標楷體" w:eastAsia="標楷體" w:hAnsi="標楷體"/>
          <w:b/>
          <w:color w:val="000000" w:themeColor="text1"/>
          <w:spacing w:val="-2"/>
          <w:sz w:val="28"/>
          <w:szCs w:val="28"/>
        </w:rPr>
      </w:pPr>
      <w:r w:rsidRPr="00C65BAB">
        <w:rPr>
          <w:rFonts w:ascii="標楷體" w:eastAsia="標楷體" w:hAnsi="標楷體" w:hint="eastAsia"/>
          <w:b/>
          <w:color w:val="000000" w:themeColor="text1"/>
          <w:spacing w:val="-2"/>
          <w:sz w:val="28"/>
          <w:szCs w:val="28"/>
        </w:rPr>
        <w:t>吉安鄉公所政風檢舉專線：03-8523126</w:t>
      </w:r>
      <w:r w:rsidRPr="00C65BAB">
        <w:rPr>
          <w:rFonts w:ascii="標楷體" w:eastAsia="標楷體" w:hAnsi="標楷體" w:hint="eastAsia"/>
          <w:b/>
          <w:color w:val="000000" w:themeColor="text1"/>
          <w:spacing w:val="-2"/>
          <w:sz w:val="28"/>
          <w:szCs w:val="28"/>
          <w:lang w:eastAsia="zh-HK"/>
        </w:rPr>
        <w:t>分機210</w:t>
      </w:r>
    </w:p>
    <w:sectPr w:rsidR="0004542D" w:rsidRPr="0004542D" w:rsidSect="00F202B8">
      <w:pgSz w:w="11906" w:h="16838"/>
      <w:pgMar w:top="709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28" w:rsidRDefault="00731328" w:rsidP="009434F6">
      <w:r>
        <w:separator/>
      </w:r>
    </w:p>
  </w:endnote>
  <w:endnote w:type="continuationSeparator" w:id="0">
    <w:p w:rsidR="00731328" w:rsidRDefault="00731328" w:rsidP="0094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28" w:rsidRDefault="00731328" w:rsidP="009434F6">
      <w:r>
        <w:separator/>
      </w:r>
    </w:p>
  </w:footnote>
  <w:footnote w:type="continuationSeparator" w:id="0">
    <w:p w:rsidR="00731328" w:rsidRDefault="00731328" w:rsidP="00943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4AFF"/>
    <w:multiLevelType w:val="hybridMultilevel"/>
    <w:tmpl w:val="2640A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5E19D9"/>
    <w:multiLevelType w:val="hybridMultilevel"/>
    <w:tmpl w:val="2640A95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4F6"/>
    <w:rsid w:val="0004542D"/>
    <w:rsid w:val="000E0B25"/>
    <w:rsid w:val="002211ED"/>
    <w:rsid w:val="002D0DCC"/>
    <w:rsid w:val="00416187"/>
    <w:rsid w:val="0046372E"/>
    <w:rsid w:val="004B35DC"/>
    <w:rsid w:val="00540C52"/>
    <w:rsid w:val="00731328"/>
    <w:rsid w:val="00744A61"/>
    <w:rsid w:val="00757FE2"/>
    <w:rsid w:val="008A17AD"/>
    <w:rsid w:val="00926CDE"/>
    <w:rsid w:val="009434F6"/>
    <w:rsid w:val="00A23748"/>
    <w:rsid w:val="00C36862"/>
    <w:rsid w:val="00C65BAB"/>
    <w:rsid w:val="00EC4EFF"/>
    <w:rsid w:val="00F2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34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34F6"/>
    <w:rPr>
      <w:sz w:val="20"/>
      <w:szCs w:val="20"/>
    </w:rPr>
  </w:style>
  <w:style w:type="paragraph" w:styleId="a7">
    <w:name w:val="List Paragraph"/>
    <w:basedOn w:val="a"/>
    <w:uiPriority w:val="34"/>
    <w:qFormat/>
    <w:rsid w:val="009434F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2019-08-20T07:36:00Z</cp:lastPrinted>
  <dcterms:created xsi:type="dcterms:W3CDTF">2020-11-06T06:53:00Z</dcterms:created>
  <dcterms:modified xsi:type="dcterms:W3CDTF">2020-12-28T03:45:00Z</dcterms:modified>
</cp:coreProperties>
</file>